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A791A" w14:textId="77777777" w:rsidR="00875F24" w:rsidRDefault="00875F24" w:rsidP="00182B88">
      <w:pPr>
        <w:pStyle w:val="NoSpacing"/>
        <w:rPr>
          <w:b/>
          <w:color w:val="595959" w:themeColor="text1" w:themeTint="A6"/>
          <w:sz w:val="24"/>
          <w:szCs w:val="24"/>
        </w:rPr>
      </w:pPr>
    </w:p>
    <w:p w14:paraId="74DFCE05" w14:textId="426C92FD" w:rsidR="00875F24" w:rsidRDefault="006E0541" w:rsidP="00182B88">
      <w:pPr>
        <w:pStyle w:val="NoSpacing"/>
        <w:rPr>
          <w:b/>
          <w:color w:val="595959" w:themeColor="text1" w:themeTint="A6"/>
          <w:sz w:val="24"/>
          <w:szCs w:val="24"/>
        </w:rPr>
      </w:pPr>
      <w:r>
        <w:rPr>
          <w:b/>
          <w:noProof/>
          <w:color w:val="595959" w:themeColor="text1" w:themeTint="A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FC37C" wp14:editId="68A70ECB">
                <wp:simplePos x="0" y="0"/>
                <wp:positionH relativeFrom="column">
                  <wp:posOffset>-120663</wp:posOffset>
                </wp:positionH>
                <wp:positionV relativeFrom="paragraph">
                  <wp:posOffset>60927</wp:posOffset>
                </wp:positionV>
                <wp:extent cx="4081806" cy="6429081"/>
                <wp:effectExtent l="19050" t="19050" r="13970" b="101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1806" cy="6429081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F02A20" id="Rectangle 1" o:spid="_x0000_s1026" style="position:absolute;margin-left:-9.5pt;margin-top:4.8pt;width:321.4pt;height:50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" filled="f" strokecolor="#1f4d78 [1604]" strokeweight="2.25pt"/>
            </w:pict>
          </mc:Fallback>
        </mc:AlternateContent>
      </w:r>
    </w:p>
    <w:p w14:paraId="60FDB85D" w14:textId="2EE87B9B" w:rsidR="0051169C" w:rsidRPr="0051169C" w:rsidRDefault="00762F05" w:rsidP="0051169C">
      <w:pPr>
        <w:pStyle w:val="NoSpacing"/>
        <w:jc w:val="center"/>
        <w:rPr>
          <w:b/>
          <w:color w:val="595959" w:themeColor="text1" w:themeTint="A6"/>
          <w:u w:val="single"/>
        </w:rPr>
      </w:pPr>
      <w:r w:rsidRPr="0051169C">
        <w:rPr>
          <w:b/>
          <w:color w:val="595959" w:themeColor="text1" w:themeTint="A6"/>
          <w:u w:val="single"/>
        </w:rPr>
        <w:t xml:space="preserve">ANAPC Pre </w:t>
      </w:r>
      <w:r w:rsidR="00182B88" w:rsidRPr="0051169C">
        <w:rPr>
          <w:b/>
          <w:color w:val="595959" w:themeColor="text1" w:themeTint="A6"/>
          <w:u w:val="single"/>
        </w:rPr>
        <w:t>Shoot</w:t>
      </w:r>
      <w:r w:rsidRPr="0051169C">
        <w:rPr>
          <w:b/>
          <w:color w:val="595959" w:themeColor="text1" w:themeTint="A6"/>
          <w:u w:val="single"/>
        </w:rPr>
        <w:t xml:space="preserve"> Checklist</w:t>
      </w:r>
    </w:p>
    <w:p w14:paraId="0EAB63EA" w14:textId="77777777" w:rsidR="0051169C" w:rsidRDefault="0051169C" w:rsidP="005F5153">
      <w:pPr>
        <w:pStyle w:val="NoSpacing"/>
        <w:rPr>
          <w:b/>
          <w:color w:val="ED7D31" w:themeColor="accent2"/>
          <w:sz w:val="24"/>
          <w:szCs w:val="24"/>
          <w:u w:val="single"/>
        </w:rPr>
      </w:pPr>
    </w:p>
    <w:p w14:paraId="5C901CA5" w14:textId="27DAC459" w:rsidR="00396323" w:rsidRPr="00875F24" w:rsidRDefault="00CB51C0" w:rsidP="005F5153">
      <w:pPr>
        <w:pStyle w:val="NoSpacing"/>
        <w:rPr>
          <w:b/>
          <w:color w:val="ED7D31" w:themeColor="accent2"/>
          <w:sz w:val="24"/>
          <w:szCs w:val="24"/>
          <w:u w:val="single"/>
        </w:rPr>
      </w:pPr>
      <w:r w:rsidRPr="00875F24">
        <w:rPr>
          <w:b/>
          <w:color w:val="ED7D31" w:themeColor="accent2"/>
          <w:sz w:val="24"/>
          <w:szCs w:val="24"/>
          <w:u w:val="single"/>
        </w:rPr>
        <w:t>Before leaving H</w:t>
      </w:r>
      <w:r w:rsidR="00396323" w:rsidRPr="00875F24">
        <w:rPr>
          <w:b/>
          <w:color w:val="ED7D31" w:themeColor="accent2"/>
          <w:sz w:val="24"/>
          <w:szCs w:val="24"/>
          <w:u w:val="single"/>
        </w:rPr>
        <w:t>ome:</w:t>
      </w:r>
      <w:bookmarkStart w:id="0" w:name="_GoBack"/>
      <w:bookmarkEnd w:id="0"/>
    </w:p>
    <w:p w14:paraId="1FA7E0AD" w14:textId="392D65B3" w:rsidR="000648D1" w:rsidRPr="00875F24" w:rsidRDefault="005006DF" w:rsidP="005F5153">
      <w:pPr>
        <w:pStyle w:val="NoSpacing"/>
        <w:rPr>
          <w:b/>
          <w:color w:val="ED7D31" w:themeColor="accent2"/>
          <w:sz w:val="24"/>
          <w:szCs w:val="24"/>
        </w:rPr>
      </w:pPr>
      <w:r w:rsidRPr="00875F24">
        <w:rPr>
          <w:b/>
          <w:color w:val="ED7D31" w:themeColor="accent2"/>
          <w:sz w:val="24"/>
          <w:szCs w:val="24"/>
        </w:rPr>
        <w:t>dust on sensor; take test photo</w:t>
      </w:r>
    </w:p>
    <w:p w14:paraId="0663148F" w14:textId="3ECE1447" w:rsidR="000648D1" w:rsidRPr="00875F24" w:rsidRDefault="005F5153" w:rsidP="005F5153">
      <w:pPr>
        <w:pStyle w:val="NoSpacing"/>
        <w:rPr>
          <w:b/>
          <w:color w:val="ED7D31" w:themeColor="accent2"/>
          <w:sz w:val="24"/>
          <w:szCs w:val="24"/>
        </w:rPr>
      </w:pPr>
      <w:r w:rsidRPr="00875F24">
        <w:rPr>
          <w:b/>
          <w:color w:val="ED7D31" w:themeColor="accent2"/>
          <w:sz w:val="24"/>
          <w:szCs w:val="24"/>
        </w:rPr>
        <w:t>lenses and filters clean</w:t>
      </w:r>
      <w:r w:rsidR="000648D1" w:rsidRPr="00875F24">
        <w:rPr>
          <w:b/>
          <w:color w:val="ED7D31" w:themeColor="accent2"/>
          <w:sz w:val="24"/>
          <w:szCs w:val="24"/>
        </w:rPr>
        <w:t xml:space="preserve"> </w:t>
      </w:r>
    </w:p>
    <w:p w14:paraId="22185EE9" w14:textId="5B28B8C6" w:rsidR="000648D1" w:rsidRPr="00875F24" w:rsidRDefault="005F5153" w:rsidP="005F5153">
      <w:pPr>
        <w:pStyle w:val="NoSpacing"/>
        <w:rPr>
          <w:b/>
          <w:color w:val="ED7D31" w:themeColor="accent2"/>
          <w:sz w:val="24"/>
          <w:szCs w:val="24"/>
        </w:rPr>
      </w:pPr>
      <w:r w:rsidRPr="00875F24">
        <w:rPr>
          <w:b/>
          <w:color w:val="ED7D31" w:themeColor="accent2"/>
          <w:sz w:val="24"/>
          <w:szCs w:val="24"/>
        </w:rPr>
        <w:t>battery charged</w:t>
      </w:r>
      <w:r w:rsidR="005334BF">
        <w:rPr>
          <w:b/>
          <w:color w:val="ED7D31" w:themeColor="accent2"/>
          <w:sz w:val="24"/>
          <w:szCs w:val="24"/>
        </w:rPr>
        <w:t xml:space="preserve">, </w:t>
      </w:r>
      <w:r w:rsidR="000648D1" w:rsidRPr="00875F24">
        <w:rPr>
          <w:b/>
          <w:color w:val="ED7D31" w:themeColor="accent2"/>
          <w:sz w:val="24"/>
          <w:szCs w:val="24"/>
        </w:rPr>
        <w:t>spa</w:t>
      </w:r>
      <w:r w:rsidR="005006DF" w:rsidRPr="00875F24">
        <w:rPr>
          <w:b/>
          <w:color w:val="ED7D31" w:themeColor="accent2"/>
          <w:sz w:val="24"/>
          <w:szCs w:val="24"/>
        </w:rPr>
        <w:t xml:space="preserve">re batteries </w:t>
      </w:r>
    </w:p>
    <w:p w14:paraId="1BFDC386" w14:textId="4608876A" w:rsidR="000648D1" w:rsidRPr="00875F24" w:rsidRDefault="005334BF" w:rsidP="005F5153">
      <w:pPr>
        <w:pStyle w:val="NoSpacing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format memory card,</w:t>
      </w:r>
      <w:r w:rsidR="005006DF" w:rsidRPr="00875F24">
        <w:rPr>
          <w:b/>
          <w:color w:val="ED7D31" w:themeColor="accent2"/>
          <w:sz w:val="24"/>
          <w:szCs w:val="24"/>
        </w:rPr>
        <w:t xml:space="preserve"> </w:t>
      </w:r>
      <w:r w:rsidR="000648D1" w:rsidRPr="00875F24">
        <w:rPr>
          <w:b/>
          <w:color w:val="ED7D31" w:themeColor="accent2"/>
          <w:sz w:val="24"/>
          <w:szCs w:val="24"/>
        </w:rPr>
        <w:t xml:space="preserve">spare memory </w:t>
      </w:r>
      <w:r w:rsidR="005006DF" w:rsidRPr="00875F24">
        <w:rPr>
          <w:b/>
          <w:color w:val="ED7D31" w:themeColor="accent2"/>
          <w:sz w:val="24"/>
          <w:szCs w:val="24"/>
        </w:rPr>
        <w:t>cards</w:t>
      </w:r>
    </w:p>
    <w:p w14:paraId="25CC1D17" w14:textId="07890D80" w:rsidR="000648D1" w:rsidRPr="00875F24" w:rsidRDefault="002669F5" w:rsidP="005F5153">
      <w:pPr>
        <w:pStyle w:val="NoSpacing"/>
        <w:rPr>
          <w:b/>
          <w:color w:val="ED7D31" w:themeColor="accent2"/>
          <w:sz w:val="24"/>
          <w:szCs w:val="24"/>
        </w:rPr>
      </w:pPr>
      <w:r w:rsidRPr="00875F24">
        <w:rPr>
          <w:b/>
          <w:color w:val="ED7D31" w:themeColor="accent2"/>
          <w:sz w:val="24"/>
          <w:szCs w:val="24"/>
        </w:rPr>
        <w:t>i</w:t>
      </w:r>
      <w:r w:rsidR="005006DF" w:rsidRPr="00875F24">
        <w:rPr>
          <w:b/>
          <w:color w:val="ED7D31" w:themeColor="accent2"/>
          <w:sz w:val="24"/>
          <w:szCs w:val="24"/>
        </w:rPr>
        <w:t>mage q</w:t>
      </w:r>
      <w:r w:rsidR="005F5153" w:rsidRPr="00875F24">
        <w:rPr>
          <w:b/>
          <w:color w:val="ED7D31" w:themeColor="accent2"/>
          <w:sz w:val="24"/>
          <w:szCs w:val="24"/>
        </w:rPr>
        <w:t>uality</w:t>
      </w:r>
      <w:r w:rsidR="000648D1" w:rsidRPr="00875F24">
        <w:rPr>
          <w:b/>
          <w:color w:val="ED7D31" w:themeColor="accent2"/>
          <w:sz w:val="24"/>
          <w:szCs w:val="24"/>
        </w:rPr>
        <w:t xml:space="preserve">: </w:t>
      </w:r>
      <w:r w:rsidR="004859F1" w:rsidRPr="00875F24">
        <w:rPr>
          <w:b/>
          <w:color w:val="ED7D31" w:themeColor="accent2"/>
          <w:sz w:val="24"/>
          <w:szCs w:val="24"/>
        </w:rPr>
        <w:t>RAW, JPEG, or RAW/JPEG</w:t>
      </w:r>
      <w:r w:rsidR="005006DF" w:rsidRPr="00875F24">
        <w:rPr>
          <w:b/>
          <w:color w:val="ED7D31" w:themeColor="accent2"/>
          <w:sz w:val="24"/>
          <w:szCs w:val="24"/>
        </w:rPr>
        <w:t xml:space="preserve"> </w:t>
      </w:r>
    </w:p>
    <w:p w14:paraId="7A779C57" w14:textId="610D4897" w:rsidR="004C2212" w:rsidRPr="00875F24" w:rsidRDefault="004D34E4" w:rsidP="005F5153">
      <w:pPr>
        <w:pStyle w:val="NoSpacing"/>
        <w:rPr>
          <w:b/>
          <w:color w:val="ED7D31" w:themeColor="accent2"/>
          <w:sz w:val="24"/>
          <w:szCs w:val="24"/>
        </w:rPr>
      </w:pPr>
      <w:r w:rsidRPr="00875F24">
        <w:rPr>
          <w:b/>
          <w:color w:val="ED7D31" w:themeColor="accent2"/>
          <w:sz w:val="24"/>
          <w:szCs w:val="24"/>
        </w:rPr>
        <w:t>remote shutter release</w:t>
      </w:r>
      <w:r w:rsidR="00291FE8" w:rsidRPr="00875F24">
        <w:rPr>
          <w:b/>
          <w:color w:val="ED7D31" w:themeColor="accent2"/>
          <w:sz w:val="24"/>
          <w:szCs w:val="24"/>
        </w:rPr>
        <w:t>, lens hood, filters</w:t>
      </w:r>
      <w:r w:rsidR="007B1AF8" w:rsidRPr="00875F24">
        <w:rPr>
          <w:b/>
          <w:color w:val="ED7D31" w:themeColor="accent2"/>
          <w:sz w:val="24"/>
          <w:szCs w:val="24"/>
        </w:rPr>
        <w:t>, cleaning kit</w:t>
      </w:r>
    </w:p>
    <w:p w14:paraId="3B473B72" w14:textId="3590CCCD" w:rsidR="009B0AA1" w:rsidRPr="00875F24" w:rsidRDefault="00C47B01" w:rsidP="005F5153">
      <w:pPr>
        <w:pStyle w:val="NoSpacing"/>
        <w:rPr>
          <w:b/>
          <w:color w:val="ED7D31" w:themeColor="accent2"/>
          <w:sz w:val="24"/>
          <w:szCs w:val="24"/>
        </w:rPr>
      </w:pPr>
      <w:r w:rsidRPr="00875F24">
        <w:rPr>
          <w:b/>
          <w:color w:val="ED7D31" w:themeColor="accent2"/>
          <w:sz w:val="24"/>
          <w:szCs w:val="24"/>
        </w:rPr>
        <w:t>last</w:t>
      </w:r>
      <w:r w:rsidR="009B0AA1" w:rsidRPr="00875F24">
        <w:rPr>
          <w:b/>
          <w:color w:val="ED7D31" w:themeColor="accent2"/>
          <w:sz w:val="24"/>
          <w:szCs w:val="24"/>
        </w:rPr>
        <w:t xml:space="preserve"> used settings </w:t>
      </w:r>
    </w:p>
    <w:p w14:paraId="7A383CCD" w14:textId="77777777" w:rsidR="0051169C" w:rsidRDefault="0051169C" w:rsidP="005F5153">
      <w:pPr>
        <w:pStyle w:val="NoSpacing"/>
        <w:rPr>
          <w:b/>
          <w:color w:val="44546A" w:themeColor="text2"/>
          <w:sz w:val="24"/>
          <w:szCs w:val="24"/>
          <w:u w:val="single"/>
        </w:rPr>
      </w:pPr>
    </w:p>
    <w:p w14:paraId="59B5AE3D" w14:textId="6024AE1B" w:rsidR="005955D2" w:rsidRPr="00875F24" w:rsidRDefault="004D34E4" w:rsidP="005F5153">
      <w:pPr>
        <w:pStyle w:val="NoSpacing"/>
        <w:rPr>
          <w:b/>
          <w:color w:val="44546A" w:themeColor="text2"/>
          <w:sz w:val="24"/>
          <w:szCs w:val="24"/>
          <w:u w:val="single"/>
        </w:rPr>
      </w:pPr>
      <w:r w:rsidRPr="00875F24">
        <w:rPr>
          <w:b/>
          <w:color w:val="44546A" w:themeColor="text2"/>
          <w:sz w:val="24"/>
          <w:szCs w:val="24"/>
          <w:u w:val="single"/>
        </w:rPr>
        <w:t>On Scene Evaluation:</w:t>
      </w:r>
    </w:p>
    <w:p w14:paraId="364EDE74" w14:textId="0E00764A" w:rsidR="004D34E4" w:rsidRPr="00875F24" w:rsidRDefault="005006DF" w:rsidP="004D34E4">
      <w:pPr>
        <w:pStyle w:val="NoSpacing"/>
        <w:rPr>
          <w:b/>
          <w:color w:val="44546A" w:themeColor="text2"/>
          <w:sz w:val="24"/>
          <w:szCs w:val="24"/>
        </w:rPr>
      </w:pPr>
      <w:r w:rsidRPr="00875F24">
        <w:rPr>
          <w:b/>
          <w:color w:val="44546A" w:themeColor="text2"/>
          <w:sz w:val="24"/>
          <w:szCs w:val="24"/>
        </w:rPr>
        <w:t>i</w:t>
      </w:r>
      <w:r w:rsidR="004D34E4" w:rsidRPr="00875F24">
        <w:rPr>
          <w:b/>
          <w:color w:val="44546A" w:themeColor="text2"/>
          <w:sz w:val="24"/>
          <w:szCs w:val="24"/>
        </w:rPr>
        <w:t>denti</w:t>
      </w:r>
      <w:r w:rsidR="002669F5" w:rsidRPr="00875F24">
        <w:rPr>
          <w:b/>
          <w:color w:val="44546A" w:themeColor="text2"/>
          <w:sz w:val="24"/>
          <w:szCs w:val="24"/>
        </w:rPr>
        <w:t>fy</w:t>
      </w:r>
      <w:r w:rsidR="00553E3A" w:rsidRPr="00875F24">
        <w:rPr>
          <w:b/>
          <w:color w:val="44546A" w:themeColor="text2"/>
          <w:sz w:val="24"/>
          <w:szCs w:val="24"/>
        </w:rPr>
        <w:t xml:space="preserve"> subject, focus point, </w:t>
      </w:r>
      <w:r w:rsidR="004D34E4" w:rsidRPr="00875F24">
        <w:rPr>
          <w:b/>
          <w:color w:val="44546A" w:themeColor="text2"/>
          <w:sz w:val="24"/>
          <w:szCs w:val="24"/>
        </w:rPr>
        <w:t>best lens</w:t>
      </w:r>
    </w:p>
    <w:p w14:paraId="7F504010" w14:textId="77777777" w:rsidR="00F37882" w:rsidRPr="00875F24" w:rsidRDefault="00F37882" w:rsidP="00F37882">
      <w:pPr>
        <w:pStyle w:val="NoSpacing"/>
        <w:rPr>
          <w:b/>
          <w:color w:val="44546A" w:themeColor="text2"/>
          <w:sz w:val="24"/>
          <w:szCs w:val="24"/>
        </w:rPr>
      </w:pPr>
      <w:r w:rsidRPr="00875F24">
        <w:rPr>
          <w:b/>
          <w:color w:val="44546A" w:themeColor="text2"/>
          <w:sz w:val="24"/>
          <w:szCs w:val="24"/>
        </w:rPr>
        <w:t>purpose of pic</w:t>
      </w:r>
    </w:p>
    <w:p w14:paraId="0A601426" w14:textId="77777777" w:rsidR="00F37882" w:rsidRPr="00875F24" w:rsidRDefault="00F37882" w:rsidP="00F37882">
      <w:pPr>
        <w:pStyle w:val="NoSpacing"/>
        <w:rPr>
          <w:b/>
          <w:color w:val="44546A" w:themeColor="text2"/>
          <w:sz w:val="24"/>
          <w:szCs w:val="24"/>
        </w:rPr>
      </w:pPr>
      <w:r w:rsidRPr="00875F24">
        <w:rPr>
          <w:b/>
          <w:color w:val="44546A" w:themeColor="text2"/>
          <w:sz w:val="24"/>
          <w:szCs w:val="24"/>
        </w:rPr>
        <w:t>composition: rule of thirds, leading lines</w:t>
      </w:r>
    </w:p>
    <w:p w14:paraId="474DA1FB" w14:textId="587FB95E" w:rsidR="00F37882" w:rsidRPr="00875F24" w:rsidRDefault="00F37882" w:rsidP="00F37882">
      <w:pPr>
        <w:pStyle w:val="NoSpacing"/>
        <w:rPr>
          <w:b/>
          <w:color w:val="44546A" w:themeColor="text2"/>
          <w:sz w:val="24"/>
          <w:szCs w:val="24"/>
        </w:rPr>
      </w:pPr>
      <w:r w:rsidRPr="00875F24">
        <w:rPr>
          <w:b/>
          <w:color w:val="44546A" w:themeColor="text2"/>
          <w:sz w:val="24"/>
          <w:szCs w:val="24"/>
        </w:rPr>
        <w:t>distractions: telephone lines, trash, shadows</w:t>
      </w:r>
    </w:p>
    <w:p w14:paraId="7E854172" w14:textId="7CC0EF28" w:rsidR="00F37882" w:rsidRPr="00875F24" w:rsidRDefault="00F37882" w:rsidP="004D34E4">
      <w:pPr>
        <w:pStyle w:val="NoSpacing"/>
        <w:rPr>
          <w:b/>
          <w:color w:val="44546A" w:themeColor="text2"/>
          <w:sz w:val="24"/>
          <w:szCs w:val="24"/>
        </w:rPr>
      </w:pPr>
      <w:r w:rsidRPr="00875F24">
        <w:rPr>
          <w:b/>
          <w:color w:val="44546A" w:themeColor="text2"/>
          <w:sz w:val="24"/>
          <w:szCs w:val="24"/>
        </w:rPr>
        <w:t>lighting conditions: where is sun/light, glare</w:t>
      </w:r>
    </w:p>
    <w:p w14:paraId="6F60C745" w14:textId="6B4C4970" w:rsidR="004D34E4" w:rsidRPr="00875F24" w:rsidRDefault="005006DF" w:rsidP="004D34E4">
      <w:pPr>
        <w:pStyle w:val="NoSpacing"/>
        <w:rPr>
          <w:b/>
          <w:color w:val="44546A" w:themeColor="text2"/>
          <w:sz w:val="24"/>
          <w:szCs w:val="24"/>
        </w:rPr>
      </w:pPr>
      <w:r w:rsidRPr="00875F24">
        <w:rPr>
          <w:b/>
          <w:color w:val="44546A" w:themeColor="text2"/>
          <w:sz w:val="24"/>
          <w:szCs w:val="24"/>
        </w:rPr>
        <w:t>hyperfocal distance</w:t>
      </w:r>
    </w:p>
    <w:p w14:paraId="47045297" w14:textId="701D8AA0" w:rsidR="004D34E4" w:rsidRPr="00875F24" w:rsidRDefault="00F37882" w:rsidP="004D34E4">
      <w:pPr>
        <w:pStyle w:val="NoSpacing"/>
        <w:rPr>
          <w:b/>
          <w:color w:val="44546A" w:themeColor="text2"/>
          <w:sz w:val="24"/>
          <w:szCs w:val="24"/>
        </w:rPr>
      </w:pPr>
      <w:r w:rsidRPr="00875F24">
        <w:rPr>
          <w:b/>
          <w:color w:val="44546A" w:themeColor="text2"/>
          <w:sz w:val="24"/>
          <w:szCs w:val="24"/>
        </w:rPr>
        <w:t xml:space="preserve">is </w:t>
      </w:r>
      <w:r w:rsidR="00553E3A" w:rsidRPr="00875F24">
        <w:rPr>
          <w:b/>
          <w:color w:val="44546A" w:themeColor="text2"/>
          <w:sz w:val="24"/>
          <w:szCs w:val="24"/>
        </w:rPr>
        <w:t>subject stationary or moving</w:t>
      </w:r>
      <w:r w:rsidR="004D34E4" w:rsidRPr="00875F24">
        <w:rPr>
          <w:b/>
          <w:color w:val="44546A" w:themeColor="text2"/>
          <w:sz w:val="24"/>
          <w:szCs w:val="24"/>
        </w:rPr>
        <w:t xml:space="preserve">  </w:t>
      </w:r>
    </w:p>
    <w:p w14:paraId="40FC9129" w14:textId="71696869" w:rsidR="00F37882" w:rsidRPr="00875F24" w:rsidRDefault="00F37882" w:rsidP="005F5153">
      <w:pPr>
        <w:pStyle w:val="NoSpacing"/>
        <w:rPr>
          <w:b/>
          <w:color w:val="44546A" w:themeColor="text2"/>
          <w:sz w:val="24"/>
          <w:szCs w:val="24"/>
        </w:rPr>
      </w:pPr>
      <w:r w:rsidRPr="00875F24">
        <w:rPr>
          <w:b/>
          <w:color w:val="44546A" w:themeColor="text2"/>
          <w:sz w:val="24"/>
          <w:szCs w:val="24"/>
        </w:rPr>
        <w:t xml:space="preserve">freeze motion or show movement </w:t>
      </w:r>
    </w:p>
    <w:p w14:paraId="50593EFC" w14:textId="385C1E20" w:rsidR="004D34E4" w:rsidRPr="00875F24" w:rsidRDefault="000F16E6" w:rsidP="005F5153">
      <w:pPr>
        <w:pStyle w:val="NoSpacing"/>
        <w:rPr>
          <w:b/>
          <w:color w:val="44546A" w:themeColor="text2"/>
          <w:sz w:val="24"/>
          <w:szCs w:val="24"/>
        </w:rPr>
      </w:pPr>
      <w:r w:rsidRPr="00875F24">
        <w:rPr>
          <w:b/>
          <w:color w:val="44546A" w:themeColor="text2"/>
          <w:sz w:val="24"/>
          <w:szCs w:val="24"/>
        </w:rPr>
        <w:t>h</w:t>
      </w:r>
      <w:r w:rsidR="004D34E4" w:rsidRPr="00875F24">
        <w:rPr>
          <w:b/>
          <w:color w:val="44546A" w:themeColor="text2"/>
          <w:sz w:val="24"/>
          <w:szCs w:val="24"/>
        </w:rPr>
        <w:t>and held or tripod</w:t>
      </w:r>
      <w:r w:rsidR="00553E3A" w:rsidRPr="00875F24">
        <w:rPr>
          <w:b/>
          <w:color w:val="44546A" w:themeColor="text2"/>
          <w:sz w:val="24"/>
          <w:szCs w:val="24"/>
        </w:rPr>
        <w:t xml:space="preserve"> </w:t>
      </w:r>
    </w:p>
    <w:p w14:paraId="20488E40" w14:textId="56DCA408" w:rsidR="004D34E4" w:rsidRPr="00875F24" w:rsidRDefault="005334BF" w:rsidP="000F16E6">
      <w:pPr>
        <w:pStyle w:val="NoSpacing"/>
        <w:rPr>
          <w:b/>
          <w:color w:val="44546A" w:themeColor="text2"/>
          <w:sz w:val="24"/>
          <w:szCs w:val="24"/>
        </w:rPr>
      </w:pPr>
      <w:r>
        <w:rPr>
          <w:b/>
          <w:color w:val="44546A" w:themeColor="text2"/>
          <w:sz w:val="24"/>
          <w:szCs w:val="24"/>
        </w:rPr>
        <w:t xml:space="preserve">what is important: </w:t>
      </w:r>
      <w:r w:rsidR="000F16E6" w:rsidRPr="00875F24">
        <w:rPr>
          <w:b/>
          <w:color w:val="44546A" w:themeColor="text2"/>
          <w:sz w:val="24"/>
          <w:szCs w:val="24"/>
        </w:rPr>
        <w:t xml:space="preserve"> sense of motion or depth of field</w:t>
      </w:r>
    </w:p>
    <w:p w14:paraId="33DA690B" w14:textId="77777777" w:rsidR="0051169C" w:rsidRDefault="0051169C" w:rsidP="005F5153">
      <w:pPr>
        <w:pStyle w:val="NoSpacing"/>
        <w:rPr>
          <w:b/>
          <w:color w:val="70AD47" w:themeColor="accent6"/>
          <w:sz w:val="24"/>
          <w:szCs w:val="24"/>
          <w:u w:val="single"/>
        </w:rPr>
      </w:pPr>
    </w:p>
    <w:p w14:paraId="0EFF011E" w14:textId="5A8177B6" w:rsidR="004D34E4" w:rsidRPr="00875F24" w:rsidRDefault="000F16E6" w:rsidP="005F5153">
      <w:pPr>
        <w:pStyle w:val="NoSpacing"/>
        <w:rPr>
          <w:b/>
          <w:color w:val="70AD47" w:themeColor="accent6"/>
          <w:sz w:val="24"/>
          <w:szCs w:val="24"/>
          <w:u w:val="single"/>
        </w:rPr>
      </w:pPr>
      <w:r w:rsidRPr="00875F24">
        <w:rPr>
          <w:b/>
          <w:color w:val="70AD47" w:themeColor="accent6"/>
          <w:sz w:val="24"/>
          <w:szCs w:val="24"/>
          <w:u w:val="single"/>
        </w:rPr>
        <w:t xml:space="preserve">In </w:t>
      </w:r>
      <w:r w:rsidR="004D34E4" w:rsidRPr="00875F24">
        <w:rPr>
          <w:b/>
          <w:color w:val="70AD47" w:themeColor="accent6"/>
          <w:sz w:val="24"/>
          <w:szCs w:val="24"/>
          <w:u w:val="single"/>
        </w:rPr>
        <w:t>Camera Settings:</w:t>
      </w:r>
    </w:p>
    <w:p w14:paraId="5896E625" w14:textId="5F12E704" w:rsidR="00F37882" w:rsidRPr="00875F24" w:rsidRDefault="00643C0A" w:rsidP="005F5153">
      <w:pPr>
        <w:pStyle w:val="NoSpacing"/>
        <w:rPr>
          <w:b/>
          <w:color w:val="70AD47" w:themeColor="accent6"/>
          <w:sz w:val="24"/>
          <w:szCs w:val="24"/>
        </w:rPr>
      </w:pPr>
      <w:r>
        <w:rPr>
          <w:b/>
          <w:color w:val="70AD47" w:themeColor="accent6"/>
          <w:sz w:val="24"/>
          <w:szCs w:val="24"/>
        </w:rPr>
        <w:t>shooting mode: Av, Tv, auto</w:t>
      </w:r>
      <w:r w:rsidR="00F37882" w:rsidRPr="00875F24">
        <w:rPr>
          <w:b/>
          <w:color w:val="70AD47" w:themeColor="accent6"/>
          <w:sz w:val="24"/>
          <w:szCs w:val="24"/>
        </w:rPr>
        <w:t>,</w:t>
      </w:r>
      <w:r w:rsidR="009958FD">
        <w:rPr>
          <w:b/>
          <w:color w:val="70AD47" w:themeColor="accent6"/>
          <w:sz w:val="24"/>
          <w:szCs w:val="24"/>
        </w:rPr>
        <w:t xml:space="preserve"> P,</w:t>
      </w:r>
      <w:r w:rsidR="00F37882" w:rsidRPr="00875F24">
        <w:rPr>
          <w:b/>
          <w:color w:val="70AD47" w:themeColor="accent6"/>
          <w:sz w:val="24"/>
          <w:szCs w:val="24"/>
        </w:rPr>
        <w:t xml:space="preserve"> </w:t>
      </w:r>
      <w:r w:rsidR="005346ED" w:rsidRPr="00875F24">
        <w:rPr>
          <w:b/>
          <w:color w:val="70AD47" w:themeColor="accent6"/>
          <w:sz w:val="24"/>
          <w:szCs w:val="24"/>
        </w:rPr>
        <w:t>M,</w:t>
      </w:r>
      <w:r w:rsidR="00EC6F87" w:rsidRPr="00875F24">
        <w:rPr>
          <w:b/>
          <w:color w:val="70AD47" w:themeColor="accent6"/>
          <w:sz w:val="24"/>
          <w:szCs w:val="24"/>
        </w:rPr>
        <w:t xml:space="preserve"> </w:t>
      </w:r>
      <w:r w:rsidR="005346ED" w:rsidRPr="00875F24">
        <w:rPr>
          <w:b/>
          <w:color w:val="70AD47" w:themeColor="accent6"/>
          <w:sz w:val="24"/>
          <w:szCs w:val="24"/>
        </w:rPr>
        <w:t>bulb</w:t>
      </w:r>
    </w:p>
    <w:p w14:paraId="7996D108" w14:textId="34545752" w:rsidR="00F37882" w:rsidRPr="00875F24" w:rsidRDefault="00F37882" w:rsidP="005F5153">
      <w:pPr>
        <w:pStyle w:val="NoSpacing"/>
        <w:rPr>
          <w:b/>
          <w:color w:val="70AD47" w:themeColor="accent6"/>
          <w:sz w:val="24"/>
          <w:szCs w:val="24"/>
        </w:rPr>
      </w:pPr>
      <w:r w:rsidRPr="00875F24">
        <w:rPr>
          <w:b/>
          <w:color w:val="70AD47" w:themeColor="accent6"/>
          <w:sz w:val="24"/>
          <w:szCs w:val="24"/>
        </w:rPr>
        <w:t>select AF zone and AF point</w:t>
      </w:r>
      <w:r w:rsidR="005334BF">
        <w:rPr>
          <w:b/>
          <w:color w:val="70AD47" w:themeColor="accent6"/>
          <w:sz w:val="24"/>
          <w:szCs w:val="24"/>
        </w:rPr>
        <w:t>(s)</w:t>
      </w:r>
    </w:p>
    <w:p w14:paraId="7670C4EC" w14:textId="0C3F01F7" w:rsidR="00E229D3" w:rsidRPr="00875F24" w:rsidRDefault="00042B7C" w:rsidP="005F5153">
      <w:pPr>
        <w:pStyle w:val="NoSpacing"/>
        <w:rPr>
          <w:b/>
          <w:color w:val="70AD47" w:themeColor="accent6"/>
          <w:sz w:val="24"/>
          <w:szCs w:val="24"/>
        </w:rPr>
      </w:pPr>
      <w:r>
        <w:rPr>
          <w:b/>
          <w:color w:val="70AD47" w:themeColor="accent6"/>
          <w:sz w:val="24"/>
          <w:szCs w:val="24"/>
        </w:rPr>
        <w:t xml:space="preserve">AF mode: </w:t>
      </w:r>
      <w:r w:rsidR="00D805AD" w:rsidRPr="00875F24">
        <w:rPr>
          <w:b/>
          <w:color w:val="70AD47" w:themeColor="accent6"/>
          <w:sz w:val="24"/>
          <w:szCs w:val="24"/>
        </w:rPr>
        <w:t>1</w:t>
      </w:r>
      <w:r w:rsidR="0014355A" w:rsidRPr="00875F24">
        <w:rPr>
          <w:b/>
          <w:color w:val="70AD47" w:themeColor="accent6"/>
          <w:sz w:val="24"/>
          <w:szCs w:val="24"/>
        </w:rPr>
        <w:t xml:space="preserve"> Shot </w:t>
      </w:r>
      <w:r w:rsidR="00E229D3" w:rsidRPr="00875F24">
        <w:rPr>
          <w:b/>
          <w:color w:val="70AD47" w:themeColor="accent6"/>
          <w:sz w:val="24"/>
          <w:szCs w:val="24"/>
        </w:rPr>
        <w:t>/Single-Servo AF, AI Servo/Cont.-Servo AF</w:t>
      </w:r>
    </w:p>
    <w:p w14:paraId="382035B1" w14:textId="368DBBF7" w:rsidR="00172D73" w:rsidRPr="00875F24" w:rsidRDefault="00F37882" w:rsidP="005F5153">
      <w:pPr>
        <w:pStyle w:val="NoSpacing"/>
        <w:rPr>
          <w:b/>
          <w:color w:val="70AD47" w:themeColor="accent6"/>
          <w:sz w:val="24"/>
          <w:szCs w:val="24"/>
        </w:rPr>
      </w:pPr>
      <w:r w:rsidRPr="00875F24">
        <w:rPr>
          <w:b/>
          <w:color w:val="70AD47" w:themeColor="accent6"/>
          <w:sz w:val="24"/>
          <w:szCs w:val="24"/>
        </w:rPr>
        <w:t>picture style: standard, landscape, portrait</w:t>
      </w:r>
    </w:p>
    <w:p w14:paraId="0B354AAD" w14:textId="64897D18" w:rsidR="00A8294B" w:rsidRPr="00875F24" w:rsidRDefault="00F37882" w:rsidP="005F5153">
      <w:pPr>
        <w:pStyle w:val="NoSpacing"/>
        <w:rPr>
          <w:b/>
          <w:color w:val="70AD47" w:themeColor="accent6"/>
          <w:sz w:val="24"/>
          <w:szCs w:val="24"/>
        </w:rPr>
      </w:pPr>
      <w:r w:rsidRPr="00875F24">
        <w:rPr>
          <w:b/>
          <w:color w:val="70AD47" w:themeColor="accent6"/>
          <w:sz w:val="24"/>
          <w:szCs w:val="24"/>
        </w:rPr>
        <w:t xml:space="preserve">use </w:t>
      </w:r>
      <w:r w:rsidR="00A8294B" w:rsidRPr="00875F24">
        <w:rPr>
          <w:b/>
          <w:color w:val="70AD47" w:themeColor="accent6"/>
          <w:sz w:val="24"/>
          <w:szCs w:val="24"/>
        </w:rPr>
        <w:t>live view or view finder</w:t>
      </w:r>
    </w:p>
    <w:p w14:paraId="2A570344" w14:textId="23C5F953" w:rsidR="009D78CB" w:rsidRPr="00875F24" w:rsidRDefault="00042B7C" w:rsidP="005F5153">
      <w:pPr>
        <w:pStyle w:val="NoSpacing"/>
        <w:rPr>
          <w:b/>
          <w:color w:val="70AD47" w:themeColor="accent6"/>
          <w:sz w:val="24"/>
          <w:szCs w:val="24"/>
        </w:rPr>
      </w:pPr>
      <w:r>
        <w:rPr>
          <w:b/>
          <w:color w:val="70AD47" w:themeColor="accent6"/>
          <w:sz w:val="24"/>
          <w:szCs w:val="24"/>
        </w:rPr>
        <w:t xml:space="preserve">white balance: </w:t>
      </w:r>
      <w:r w:rsidR="009D78CB" w:rsidRPr="00875F24">
        <w:rPr>
          <w:b/>
          <w:color w:val="70AD47" w:themeColor="accent6"/>
          <w:sz w:val="24"/>
          <w:szCs w:val="24"/>
        </w:rPr>
        <w:t xml:space="preserve"> gray card</w:t>
      </w:r>
      <w:r w:rsidR="00070522" w:rsidRPr="00875F24">
        <w:rPr>
          <w:b/>
          <w:color w:val="70AD47" w:themeColor="accent6"/>
          <w:sz w:val="24"/>
          <w:szCs w:val="24"/>
        </w:rPr>
        <w:t>, ISO</w:t>
      </w:r>
    </w:p>
    <w:p w14:paraId="584F6688" w14:textId="46C3929D" w:rsidR="005A66F1" w:rsidRPr="00875F24" w:rsidRDefault="00042B7C" w:rsidP="005F5153">
      <w:pPr>
        <w:pStyle w:val="NoSpacing"/>
        <w:rPr>
          <w:b/>
          <w:color w:val="70AD47" w:themeColor="accent6"/>
          <w:sz w:val="24"/>
          <w:szCs w:val="24"/>
        </w:rPr>
      </w:pPr>
      <w:r>
        <w:rPr>
          <w:b/>
          <w:color w:val="70AD47" w:themeColor="accent6"/>
          <w:sz w:val="24"/>
          <w:szCs w:val="24"/>
        </w:rPr>
        <w:t xml:space="preserve">metering mode: </w:t>
      </w:r>
      <w:r w:rsidR="00A87366" w:rsidRPr="00875F24">
        <w:rPr>
          <w:b/>
          <w:color w:val="70AD47" w:themeColor="accent6"/>
          <w:sz w:val="24"/>
          <w:szCs w:val="24"/>
        </w:rPr>
        <w:t xml:space="preserve"> </w:t>
      </w:r>
      <w:r w:rsidR="00A87366" w:rsidRPr="00875F24">
        <w:rPr>
          <w:b/>
          <w:i/>
          <w:color w:val="70AD47" w:themeColor="accent6"/>
          <w:sz w:val="24"/>
          <w:szCs w:val="24"/>
        </w:rPr>
        <w:t>evaluative</w:t>
      </w:r>
    </w:p>
    <w:p w14:paraId="5FFBC46E" w14:textId="4B5113DD" w:rsidR="00344DC4" w:rsidRPr="00875F24" w:rsidRDefault="00F37882" w:rsidP="005F5153">
      <w:pPr>
        <w:pStyle w:val="NoSpacing"/>
        <w:rPr>
          <w:b/>
          <w:color w:val="70AD47" w:themeColor="accent6"/>
          <w:sz w:val="24"/>
          <w:szCs w:val="24"/>
        </w:rPr>
      </w:pPr>
      <w:r w:rsidRPr="00875F24">
        <w:rPr>
          <w:b/>
          <w:color w:val="70AD47" w:themeColor="accent6"/>
          <w:sz w:val="24"/>
          <w:szCs w:val="24"/>
        </w:rPr>
        <w:t xml:space="preserve">on </w:t>
      </w:r>
      <w:r w:rsidR="001936A3" w:rsidRPr="00875F24">
        <w:rPr>
          <w:b/>
          <w:color w:val="70AD47" w:themeColor="accent6"/>
          <w:sz w:val="24"/>
          <w:szCs w:val="24"/>
        </w:rPr>
        <w:t>lens</w:t>
      </w:r>
      <w:r w:rsidRPr="00875F24">
        <w:rPr>
          <w:b/>
          <w:color w:val="70AD47" w:themeColor="accent6"/>
          <w:sz w:val="24"/>
          <w:szCs w:val="24"/>
        </w:rPr>
        <w:t xml:space="preserve">: </w:t>
      </w:r>
      <w:r w:rsidR="0002287E" w:rsidRPr="00875F24">
        <w:rPr>
          <w:b/>
          <w:color w:val="70AD47" w:themeColor="accent6"/>
          <w:sz w:val="24"/>
          <w:szCs w:val="24"/>
        </w:rPr>
        <w:t>turn off</w:t>
      </w:r>
      <w:r w:rsidR="002B41FF" w:rsidRPr="00875F24">
        <w:rPr>
          <w:b/>
          <w:color w:val="70AD47" w:themeColor="accent6"/>
          <w:sz w:val="24"/>
          <w:szCs w:val="24"/>
        </w:rPr>
        <w:t xml:space="preserve"> </w:t>
      </w:r>
      <w:r w:rsidRPr="00875F24">
        <w:rPr>
          <w:b/>
          <w:color w:val="70AD47" w:themeColor="accent6"/>
          <w:sz w:val="24"/>
          <w:szCs w:val="24"/>
        </w:rPr>
        <w:t>image stab</w:t>
      </w:r>
      <w:r w:rsidR="001A33FF" w:rsidRPr="00875F24">
        <w:rPr>
          <w:b/>
          <w:color w:val="70AD47" w:themeColor="accent6"/>
          <w:sz w:val="24"/>
          <w:szCs w:val="24"/>
        </w:rPr>
        <w:t xml:space="preserve"> </w:t>
      </w:r>
      <w:r w:rsidR="0002287E" w:rsidRPr="00875F24">
        <w:rPr>
          <w:b/>
          <w:color w:val="70AD47" w:themeColor="accent6"/>
          <w:sz w:val="24"/>
          <w:szCs w:val="24"/>
        </w:rPr>
        <w:t>, AF/MF, other settings</w:t>
      </w:r>
    </w:p>
    <w:p w14:paraId="3512320D" w14:textId="184496D7" w:rsidR="00543FD1" w:rsidRPr="00875F24" w:rsidRDefault="00F37882" w:rsidP="005F5153">
      <w:pPr>
        <w:pStyle w:val="NoSpacing"/>
        <w:rPr>
          <w:b/>
          <w:color w:val="70AD47" w:themeColor="accent6"/>
          <w:sz w:val="24"/>
          <w:szCs w:val="24"/>
        </w:rPr>
      </w:pPr>
      <w:r w:rsidRPr="00875F24">
        <w:rPr>
          <w:b/>
          <w:color w:val="70AD47" w:themeColor="accent6"/>
          <w:sz w:val="24"/>
          <w:szCs w:val="24"/>
        </w:rPr>
        <w:t xml:space="preserve">check histogram </w:t>
      </w:r>
      <w:r w:rsidR="00844F3C" w:rsidRPr="00875F24">
        <w:rPr>
          <w:b/>
          <w:color w:val="70AD47" w:themeColor="accent6"/>
          <w:sz w:val="24"/>
          <w:szCs w:val="24"/>
        </w:rPr>
        <w:t xml:space="preserve"> </w:t>
      </w:r>
    </w:p>
    <w:p w14:paraId="308E1757" w14:textId="738BE689" w:rsidR="00CC554E" w:rsidRPr="00875F24" w:rsidRDefault="00CC554E" w:rsidP="005F5153">
      <w:pPr>
        <w:pStyle w:val="NoSpacing"/>
        <w:rPr>
          <w:b/>
          <w:sz w:val="24"/>
          <w:szCs w:val="24"/>
        </w:rPr>
      </w:pPr>
    </w:p>
    <w:sectPr w:rsidR="00CC554E" w:rsidRPr="00875F24" w:rsidSect="0051169C">
      <w:pgSz w:w="7201" w:h="11521" w:code="132"/>
      <w:pgMar w:top="576" w:right="720" w:bottom="288" w:left="576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D524A" w14:textId="77777777" w:rsidR="007E7741" w:rsidRDefault="007E7741" w:rsidP="00F37882">
      <w:pPr>
        <w:spacing w:after="0" w:line="240" w:lineRule="auto"/>
      </w:pPr>
      <w:r>
        <w:separator/>
      </w:r>
    </w:p>
  </w:endnote>
  <w:endnote w:type="continuationSeparator" w:id="0">
    <w:p w14:paraId="20C4273A" w14:textId="77777777" w:rsidR="007E7741" w:rsidRDefault="007E7741" w:rsidP="00F37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6A50D" w14:textId="77777777" w:rsidR="007E7741" w:rsidRDefault="007E7741" w:rsidP="00F37882">
      <w:pPr>
        <w:spacing w:after="0" w:line="240" w:lineRule="auto"/>
      </w:pPr>
      <w:r>
        <w:separator/>
      </w:r>
    </w:p>
  </w:footnote>
  <w:footnote w:type="continuationSeparator" w:id="0">
    <w:p w14:paraId="3EF178BE" w14:textId="77777777" w:rsidR="007E7741" w:rsidRDefault="007E7741" w:rsidP="00F378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45"/>
    <w:rsid w:val="00010E8A"/>
    <w:rsid w:val="00011CC3"/>
    <w:rsid w:val="0002287E"/>
    <w:rsid w:val="00042B7C"/>
    <w:rsid w:val="000648D1"/>
    <w:rsid w:val="00070522"/>
    <w:rsid w:val="000E0C5C"/>
    <w:rsid w:val="000F16E6"/>
    <w:rsid w:val="00132DCA"/>
    <w:rsid w:val="0013545D"/>
    <w:rsid w:val="0014355A"/>
    <w:rsid w:val="00145246"/>
    <w:rsid w:val="00146C26"/>
    <w:rsid w:val="00172D73"/>
    <w:rsid w:val="00175612"/>
    <w:rsid w:val="00182B88"/>
    <w:rsid w:val="001936A3"/>
    <w:rsid w:val="001A33FF"/>
    <w:rsid w:val="001C2BB0"/>
    <w:rsid w:val="001E24F1"/>
    <w:rsid w:val="00243151"/>
    <w:rsid w:val="00250B82"/>
    <w:rsid w:val="00255B9C"/>
    <w:rsid w:val="002669F5"/>
    <w:rsid w:val="00291FE8"/>
    <w:rsid w:val="002B41FF"/>
    <w:rsid w:val="00343DBC"/>
    <w:rsid w:val="00344DC4"/>
    <w:rsid w:val="00396323"/>
    <w:rsid w:val="003D6C30"/>
    <w:rsid w:val="0041008D"/>
    <w:rsid w:val="004235F7"/>
    <w:rsid w:val="0042431D"/>
    <w:rsid w:val="00435D55"/>
    <w:rsid w:val="004859F1"/>
    <w:rsid w:val="004C2212"/>
    <w:rsid w:val="004C5D68"/>
    <w:rsid w:val="004D34E4"/>
    <w:rsid w:val="004D4E73"/>
    <w:rsid w:val="005006DF"/>
    <w:rsid w:val="0051169C"/>
    <w:rsid w:val="005334BF"/>
    <w:rsid w:val="005346ED"/>
    <w:rsid w:val="005426BD"/>
    <w:rsid w:val="00543FD1"/>
    <w:rsid w:val="00550417"/>
    <w:rsid w:val="00553E3A"/>
    <w:rsid w:val="00573944"/>
    <w:rsid w:val="005955D2"/>
    <w:rsid w:val="00597D82"/>
    <w:rsid w:val="005A66F1"/>
    <w:rsid w:val="005F5153"/>
    <w:rsid w:val="00623CC0"/>
    <w:rsid w:val="00643C0A"/>
    <w:rsid w:val="006E0541"/>
    <w:rsid w:val="007218B4"/>
    <w:rsid w:val="0072201C"/>
    <w:rsid w:val="00762F05"/>
    <w:rsid w:val="007B1AF8"/>
    <w:rsid w:val="007E7741"/>
    <w:rsid w:val="00844F3C"/>
    <w:rsid w:val="00856C14"/>
    <w:rsid w:val="00875F24"/>
    <w:rsid w:val="00882427"/>
    <w:rsid w:val="008F259E"/>
    <w:rsid w:val="00904C02"/>
    <w:rsid w:val="009430BE"/>
    <w:rsid w:val="00953577"/>
    <w:rsid w:val="0098242D"/>
    <w:rsid w:val="009958FD"/>
    <w:rsid w:val="009B0AA1"/>
    <w:rsid w:val="009D78CB"/>
    <w:rsid w:val="00A8294B"/>
    <w:rsid w:val="00A87366"/>
    <w:rsid w:val="00AB66D3"/>
    <w:rsid w:val="00B06BFA"/>
    <w:rsid w:val="00B54B68"/>
    <w:rsid w:val="00BB14E6"/>
    <w:rsid w:val="00C47B01"/>
    <w:rsid w:val="00C723D6"/>
    <w:rsid w:val="00CB51C0"/>
    <w:rsid w:val="00CC554E"/>
    <w:rsid w:val="00D805AD"/>
    <w:rsid w:val="00D81793"/>
    <w:rsid w:val="00D855AF"/>
    <w:rsid w:val="00DD39C3"/>
    <w:rsid w:val="00E02B0A"/>
    <w:rsid w:val="00E229D3"/>
    <w:rsid w:val="00E44FF8"/>
    <w:rsid w:val="00E76F66"/>
    <w:rsid w:val="00EB54F8"/>
    <w:rsid w:val="00EC6F87"/>
    <w:rsid w:val="00ED6B05"/>
    <w:rsid w:val="00ED7094"/>
    <w:rsid w:val="00F30E45"/>
    <w:rsid w:val="00F37882"/>
    <w:rsid w:val="00F459EB"/>
    <w:rsid w:val="00F50FB4"/>
    <w:rsid w:val="00F6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C015A"/>
  <w15:chartTrackingRefBased/>
  <w15:docId w15:val="{444C72F9-738D-4C58-BCF7-87BF3714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C5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5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5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5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54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F5153"/>
    <w:pPr>
      <w:spacing w:after="0" w:line="240" w:lineRule="auto"/>
    </w:pPr>
  </w:style>
  <w:style w:type="character" w:customStyle="1" w:styleId="tgc">
    <w:name w:val="_tgc"/>
    <w:basedOn w:val="DefaultParagraphFont"/>
    <w:rsid w:val="00C47B01"/>
  </w:style>
  <w:style w:type="character" w:customStyle="1" w:styleId="d8e">
    <w:name w:val="_d8e"/>
    <w:basedOn w:val="DefaultParagraphFont"/>
    <w:rsid w:val="00C47B01"/>
  </w:style>
  <w:style w:type="paragraph" w:styleId="Header">
    <w:name w:val="header"/>
    <w:basedOn w:val="Normal"/>
    <w:link w:val="HeaderChar"/>
    <w:uiPriority w:val="99"/>
    <w:unhideWhenUsed/>
    <w:rsid w:val="00F37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882"/>
  </w:style>
  <w:style w:type="paragraph" w:styleId="Footer">
    <w:name w:val="footer"/>
    <w:basedOn w:val="Normal"/>
    <w:link w:val="FooterChar"/>
    <w:uiPriority w:val="99"/>
    <w:unhideWhenUsed/>
    <w:rsid w:val="00F37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Matz</dc:creator>
  <cp:keywords/>
  <dc:description/>
  <cp:lastModifiedBy>Scott Matz</cp:lastModifiedBy>
  <cp:revision>3</cp:revision>
  <cp:lastPrinted>2017-08-03T13:02:00Z</cp:lastPrinted>
  <dcterms:created xsi:type="dcterms:W3CDTF">2017-08-03T15:42:00Z</dcterms:created>
  <dcterms:modified xsi:type="dcterms:W3CDTF">2017-08-03T15:44:00Z</dcterms:modified>
</cp:coreProperties>
</file>